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78" w:rsidRPr="00D002C9" w:rsidRDefault="005B2908" w:rsidP="00D00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C9">
        <w:rPr>
          <w:rFonts w:ascii="Times New Roman" w:hAnsi="Times New Roman" w:cs="Times New Roman"/>
          <w:b/>
          <w:sz w:val="24"/>
          <w:szCs w:val="24"/>
        </w:rPr>
        <w:t>Направления и результаты учебно</w:t>
      </w:r>
      <w:r w:rsidR="008B5577">
        <w:rPr>
          <w:rFonts w:ascii="Times New Roman" w:hAnsi="Times New Roman" w:cs="Times New Roman"/>
          <w:b/>
          <w:sz w:val="24"/>
          <w:szCs w:val="24"/>
        </w:rPr>
        <w:t>-</w:t>
      </w:r>
      <w:r w:rsidR="004A3A78" w:rsidRPr="00D002C9">
        <w:rPr>
          <w:rFonts w:ascii="Times New Roman" w:hAnsi="Times New Roman" w:cs="Times New Roman"/>
          <w:b/>
          <w:sz w:val="24"/>
          <w:szCs w:val="24"/>
        </w:rPr>
        <w:t>методической деятельности:</w:t>
      </w:r>
    </w:p>
    <w:p w:rsidR="00C0002B" w:rsidRPr="00163BDD" w:rsidRDefault="00C0002B">
      <w:pPr>
        <w:rPr>
          <w:rFonts w:ascii="Times New Roman" w:hAnsi="Times New Roman" w:cs="Times New Roman"/>
          <w:sz w:val="24"/>
          <w:szCs w:val="24"/>
        </w:rPr>
      </w:pPr>
      <w:r w:rsidRPr="00163BDD">
        <w:rPr>
          <w:rFonts w:ascii="Times New Roman" w:hAnsi="Times New Roman" w:cs="Times New Roman"/>
          <w:sz w:val="24"/>
          <w:szCs w:val="24"/>
        </w:rPr>
        <w:t>Миссия лицея:</w:t>
      </w:r>
    </w:p>
    <w:p w:rsidR="00820467" w:rsidRPr="00163BDD" w:rsidRDefault="00820467">
      <w:pPr>
        <w:rPr>
          <w:rFonts w:ascii="Times New Roman" w:hAnsi="Times New Roman" w:cs="Times New Roman"/>
          <w:b/>
          <w:sz w:val="24"/>
          <w:szCs w:val="24"/>
        </w:rPr>
      </w:pPr>
      <w:r w:rsidRPr="00163BDD">
        <w:rPr>
          <w:rFonts w:ascii="Times New Roman" w:hAnsi="Times New Roman" w:cs="Times New Roman"/>
          <w:b/>
          <w:sz w:val="24"/>
          <w:szCs w:val="24"/>
        </w:rPr>
        <w:t>Формирование инновационной информационно – образовательной среды как условия подготовки квалифицированных рабочих кадров</w:t>
      </w:r>
      <w:r w:rsidR="00104136" w:rsidRPr="00163BDD">
        <w:rPr>
          <w:rFonts w:ascii="Times New Roman" w:hAnsi="Times New Roman" w:cs="Times New Roman"/>
          <w:b/>
          <w:sz w:val="24"/>
          <w:szCs w:val="24"/>
        </w:rPr>
        <w:t>.</w:t>
      </w:r>
    </w:p>
    <w:p w:rsidR="0045548F" w:rsidRPr="00564249" w:rsidRDefault="00C0002B" w:rsidP="00172733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249">
        <w:rPr>
          <w:rFonts w:ascii="Times New Roman" w:hAnsi="Times New Roman" w:cs="Times New Roman"/>
          <w:b/>
          <w:sz w:val="24"/>
          <w:szCs w:val="24"/>
        </w:rPr>
        <w:t>Региональная инновационная площадка</w:t>
      </w:r>
      <w:r w:rsidR="0045548F" w:rsidRPr="00564249">
        <w:rPr>
          <w:rFonts w:ascii="Times New Roman" w:hAnsi="Times New Roman" w:cs="Times New Roman"/>
          <w:b/>
          <w:sz w:val="24"/>
          <w:szCs w:val="24"/>
        </w:rPr>
        <w:t>:</w:t>
      </w:r>
      <w:r w:rsidR="00172733" w:rsidRPr="005642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5D56" w:rsidRDefault="009F5D56" w:rsidP="00172733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2014-2018гг.</w:t>
      </w:r>
    </w:p>
    <w:p w:rsidR="009F5D56" w:rsidRPr="00564249" w:rsidRDefault="009F5D56" w:rsidP="00172733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249">
        <w:rPr>
          <w:rFonts w:ascii="Times New Roman" w:hAnsi="Times New Roman" w:cs="Times New Roman"/>
          <w:b/>
          <w:sz w:val="24"/>
          <w:szCs w:val="24"/>
        </w:rPr>
        <w:t>Инновационный проект по теме:</w:t>
      </w:r>
    </w:p>
    <w:p w:rsidR="00172733" w:rsidRPr="00564249" w:rsidRDefault="00172733" w:rsidP="00172733">
      <w:pPr>
        <w:ind w:right="-28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4249">
        <w:rPr>
          <w:rFonts w:ascii="Times New Roman" w:eastAsia="Times New Roman" w:hAnsi="Times New Roman"/>
          <w:sz w:val="24"/>
          <w:szCs w:val="24"/>
          <w:lang w:eastAsia="ar-SA"/>
        </w:rPr>
        <w:t>«Структурно-функциональная организация  взаимодействия ГПОУ «Шилкинский многопрофильный лицей»  с образовательными организациями и предприятиями железнодорожного транспорта города и района как условие развития  научно-технического  потенциала студентов»</w:t>
      </w:r>
      <w:r w:rsidR="00B774BA" w:rsidRPr="0056424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793D38">
        <w:rPr>
          <w:rFonts w:ascii="Times New Roman" w:eastAsia="Times New Roman" w:hAnsi="Times New Roman"/>
          <w:sz w:val="24"/>
          <w:szCs w:val="24"/>
          <w:lang w:eastAsia="ar-SA"/>
        </w:rPr>
        <w:t xml:space="preserve"> (Завершен)</w:t>
      </w:r>
    </w:p>
    <w:p w:rsidR="00172733" w:rsidRDefault="00172733" w:rsidP="00172733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BDD">
        <w:rPr>
          <w:rFonts w:ascii="Times New Roman" w:eastAsia="Times New Roman" w:hAnsi="Times New Roman"/>
          <w:sz w:val="24"/>
          <w:szCs w:val="24"/>
          <w:lang w:eastAsia="ar-SA"/>
        </w:rPr>
        <w:t>Научно – методическая тема,</w:t>
      </w:r>
      <w:r w:rsidR="005D6615" w:rsidRPr="00163BD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63BDD">
        <w:rPr>
          <w:rFonts w:ascii="Times New Roman" w:eastAsia="Times New Roman" w:hAnsi="Times New Roman"/>
          <w:sz w:val="24"/>
          <w:szCs w:val="24"/>
          <w:lang w:eastAsia="ar-SA"/>
        </w:rPr>
        <w:t>над которой работает педагогический коллектив лицея: «</w:t>
      </w:r>
      <w:r w:rsidRPr="00163BDD">
        <w:rPr>
          <w:rFonts w:ascii="Times New Roman" w:hAnsi="Times New Roman" w:cs="Times New Roman"/>
          <w:b/>
          <w:sz w:val="24"/>
          <w:szCs w:val="24"/>
        </w:rPr>
        <w:t>Совершенствование образовательного процесса</w:t>
      </w:r>
      <w:r w:rsidR="00206C22">
        <w:rPr>
          <w:rFonts w:ascii="Times New Roman" w:hAnsi="Times New Roman" w:cs="Times New Roman"/>
          <w:b/>
          <w:sz w:val="24"/>
          <w:szCs w:val="24"/>
        </w:rPr>
        <w:t xml:space="preserve"> в соответствии </w:t>
      </w:r>
      <w:r w:rsidR="006B0C72">
        <w:rPr>
          <w:rFonts w:ascii="Times New Roman" w:hAnsi="Times New Roman" w:cs="Times New Roman"/>
          <w:b/>
          <w:sz w:val="24"/>
          <w:szCs w:val="24"/>
        </w:rPr>
        <w:t>с требованиями ФГОС СПО, ФГОС СПО ТОП – 50, профессиональных стандартов, стандартов</w:t>
      </w:r>
      <w:r w:rsidR="006B0C72" w:rsidRPr="006B0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C72">
        <w:rPr>
          <w:rFonts w:ascii="Times New Roman" w:hAnsi="Times New Roman" w:cs="Times New Roman"/>
          <w:b/>
          <w:sz w:val="24"/>
          <w:szCs w:val="24"/>
          <w:lang w:val="en-US"/>
        </w:rPr>
        <w:t>WordSkills</w:t>
      </w:r>
      <w:r w:rsidR="00C74833">
        <w:rPr>
          <w:rFonts w:ascii="Times New Roman" w:hAnsi="Times New Roman" w:cs="Times New Roman"/>
          <w:b/>
          <w:sz w:val="24"/>
          <w:szCs w:val="24"/>
        </w:rPr>
        <w:t>, работодателей как условия подготовки квалифицированных  кадров».</w:t>
      </w:r>
    </w:p>
    <w:p w:rsidR="00777F9E" w:rsidRDefault="00777F9E" w:rsidP="00392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проекта </w:t>
      </w:r>
      <w:r w:rsidRPr="00564249">
        <w:rPr>
          <w:rFonts w:ascii="Times New Roman" w:hAnsi="Times New Roman" w:cs="Times New Roman"/>
          <w:b/>
          <w:sz w:val="24"/>
          <w:szCs w:val="24"/>
        </w:rPr>
        <w:t>«Модель социального пространства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249">
        <w:rPr>
          <w:rFonts w:ascii="Times New Roman" w:hAnsi="Times New Roman" w:cs="Times New Roman"/>
          <w:b/>
          <w:sz w:val="24"/>
          <w:szCs w:val="24"/>
        </w:rPr>
        <w:t>профессионального и карьерного роста студента ГПОУ «Шилкинский многопрофильный лицей»</w:t>
      </w:r>
      <w:bookmarkStart w:id="0" w:name="_GoBack"/>
      <w:bookmarkEnd w:id="0"/>
    </w:p>
    <w:p w:rsidR="00392BF4" w:rsidRPr="00392BF4" w:rsidRDefault="00392BF4" w:rsidP="00392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A78" w:rsidRDefault="0045548F">
      <w:pPr>
        <w:rPr>
          <w:rFonts w:ascii="Times New Roman" w:hAnsi="Times New Roman" w:cs="Times New Roman"/>
          <w:b/>
          <w:sz w:val="24"/>
          <w:szCs w:val="24"/>
        </w:rPr>
      </w:pPr>
      <w:r w:rsidRPr="00163BDD">
        <w:rPr>
          <w:rFonts w:ascii="Times New Roman" w:hAnsi="Times New Roman" w:cs="Times New Roman"/>
          <w:sz w:val="24"/>
          <w:szCs w:val="24"/>
        </w:rPr>
        <w:t xml:space="preserve"> </w:t>
      </w:r>
      <w:r w:rsidRPr="00163BDD">
        <w:rPr>
          <w:rFonts w:ascii="Times New Roman" w:hAnsi="Times New Roman" w:cs="Times New Roman"/>
          <w:b/>
          <w:sz w:val="24"/>
          <w:szCs w:val="24"/>
        </w:rPr>
        <w:t>Творческие лаборатории:</w:t>
      </w:r>
    </w:p>
    <w:p w:rsidR="00A96946" w:rsidRPr="00564249" w:rsidRDefault="00A96946" w:rsidP="00564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«ПРОЕКТориЯ» - </w:t>
      </w:r>
      <w:r w:rsidRPr="00564249">
        <w:rPr>
          <w:rFonts w:ascii="Times New Roman" w:hAnsi="Times New Roman" w:cs="Times New Roman"/>
          <w:sz w:val="24"/>
          <w:szCs w:val="24"/>
        </w:rPr>
        <w:t xml:space="preserve">площадка </w:t>
      </w:r>
      <w:r w:rsidR="00DE0CE2" w:rsidRPr="00564249">
        <w:rPr>
          <w:rFonts w:ascii="Times New Roman" w:hAnsi="Times New Roman" w:cs="Times New Roman"/>
          <w:sz w:val="24"/>
          <w:szCs w:val="24"/>
        </w:rPr>
        <w:t xml:space="preserve"> проектной деятельности по профессиям </w:t>
      </w:r>
    </w:p>
    <w:p w:rsidR="00793D38" w:rsidRDefault="00DE0CE2" w:rsidP="00564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249">
        <w:rPr>
          <w:rFonts w:ascii="Times New Roman" w:hAnsi="Times New Roman" w:cs="Times New Roman"/>
          <w:sz w:val="24"/>
          <w:szCs w:val="24"/>
        </w:rPr>
        <w:t xml:space="preserve">«Машинист локомотива», «Электромонтер тяговых подстанций», «Проводник на железнодорожном </w:t>
      </w:r>
      <w:r w:rsidR="00793D38">
        <w:rPr>
          <w:rFonts w:ascii="Times New Roman" w:hAnsi="Times New Roman" w:cs="Times New Roman"/>
          <w:sz w:val="24"/>
          <w:szCs w:val="24"/>
        </w:rPr>
        <w:t xml:space="preserve">транспорте» и </w:t>
      </w:r>
    </w:p>
    <w:p w:rsidR="001F3C0C" w:rsidRDefault="00793D38" w:rsidP="00564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D38">
        <w:rPr>
          <w:rFonts w:ascii="Times New Roman" w:hAnsi="Times New Roman" w:cs="Times New Roman"/>
          <w:b/>
          <w:sz w:val="24"/>
          <w:szCs w:val="24"/>
        </w:rPr>
        <w:t>«Школа молодого рационализатора и изобретателя»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Забайкальского центра научно-технической информации и библиотек ст. Шилка</w:t>
      </w:r>
    </w:p>
    <w:p w:rsidR="00F96684" w:rsidRPr="00793D38" w:rsidRDefault="00392BF4" w:rsidP="00793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Профориентационный проект </w:t>
      </w:r>
      <w:r w:rsidRPr="00392BF4">
        <w:rPr>
          <w:rFonts w:ascii="Times New Roman" w:hAnsi="Times New Roman" w:cs="Times New Roman"/>
          <w:b/>
          <w:sz w:val="24"/>
          <w:szCs w:val="24"/>
        </w:rPr>
        <w:t>«НАСТАВНИК.</w:t>
      </w:r>
      <w:r w:rsidRPr="00392BF4">
        <w:rPr>
          <w:rFonts w:ascii="Times New Roman" w:hAnsi="Times New Roman" w:cs="Times New Roman"/>
          <w:b/>
          <w:sz w:val="24"/>
          <w:szCs w:val="24"/>
          <w:lang w:val="en-US"/>
        </w:rPr>
        <w:t>RGD</w:t>
      </w:r>
      <w:r w:rsidRPr="00392BF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Забайкальским центром научно-технической информации и библиотек Линейной технической библиотекой ст. Шилка.</w:t>
      </w:r>
    </w:p>
    <w:p w:rsidR="00F37F62" w:rsidRPr="00564249" w:rsidRDefault="00F37F62" w:rsidP="004554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249">
        <w:rPr>
          <w:rFonts w:ascii="Times New Roman" w:hAnsi="Times New Roman" w:cs="Times New Roman"/>
          <w:b/>
          <w:sz w:val="24"/>
          <w:szCs w:val="24"/>
        </w:rPr>
        <w:t>Методические  комиссии:</w:t>
      </w:r>
    </w:p>
    <w:p w:rsidR="00B53D1E" w:rsidRPr="00163BDD" w:rsidRDefault="00F37F62" w:rsidP="004554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BDD">
        <w:rPr>
          <w:rFonts w:ascii="Times New Roman" w:hAnsi="Times New Roman" w:cs="Times New Roman"/>
          <w:sz w:val="24"/>
          <w:szCs w:val="24"/>
        </w:rPr>
        <w:t xml:space="preserve">МК преподавателей общеобразовательных  дисциплин </w:t>
      </w:r>
      <w:r w:rsidR="00B53D1E" w:rsidRPr="00163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F62" w:rsidRPr="00163BDD" w:rsidRDefault="00716646" w:rsidP="00455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Семенова И.В.</w:t>
      </w:r>
    </w:p>
    <w:p w:rsidR="00B53D1E" w:rsidRPr="00163BDD" w:rsidRDefault="00F37F62" w:rsidP="004554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BDD">
        <w:rPr>
          <w:rFonts w:ascii="Times New Roman" w:hAnsi="Times New Roman" w:cs="Times New Roman"/>
          <w:sz w:val="24"/>
          <w:szCs w:val="24"/>
        </w:rPr>
        <w:t xml:space="preserve">МК преподавателей специальных дисциплин и мастеров производственного обучения  </w:t>
      </w:r>
    </w:p>
    <w:p w:rsidR="00F37F62" w:rsidRPr="00163BDD" w:rsidRDefault="00F37F62" w:rsidP="004554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BDD">
        <w:rPr>
          <w:rFonts w:ascii="Times New Roman" w:hAnsi="Times New Roman" w:cs="Times New Roman"/>
          <w:sz w:val="24"/>
          <w:szCs w:val="24"/>
        </w:rPr>
        <w:t>Председатель Суханова И.В.</w:t>
      </w:r>
    </w:p>
    <w:p w:rsidR="00282CA8" w:rsidRDefault="00282CA8" w:rsidP="00EE2C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D75" w:rsidRDefault="00284D75" w:rsidP="00EE2C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D75" w:rsidRDefault="00284D75" w:rsidP="00EE2C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D75" w:rsidRDefault="00284D75" w:rsidP="00EE2C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D75" w:rsidRPr="00163BDD" w:rsidRDefault="00284D75" w:rsidP="00EE2C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F89" w:rsidRDefault="00375F89" w:rsidP="00284D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F89" w:rsidRDefault="00375F89" w:rsidP="00284D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F89" w:rsidRDefault="00375F89" w:rsidP="00284D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D38" w:rsidRDefault="00793D38" w:rsidP="00284D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D75" w:rsidRPr="00284D75" w:rsidRDefault="00284D75" w:rsidP="00284D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D75">
        <w:rPr>
          <w:rFonts w:ascii="Times New Roman" w:hAnsi="Times New Roman" w:cs="Times New Roman"/>
          <w:b/>
          <w:sz w:val="24"/>
          <w:szCs w:val="24"/>
        </w:rPr>
        <w:t>Квалификационный уровень</w:t>
      </w:r>
    </w:p>
    <w:p w:rsidR="001D1BBB" w:rsidRPr="00284D75" w:rsidRDefault="00284D75" w:rsidP="00284D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D75">
        <w:rPr>
          <w:rFonts w:ascii="Times New Roman" w:hAnsi="Times New Roman" w:cs="Times New Roman"/>
          <w:b/>
          <w:sz w:val="24"/>
          <w:szCs w:val="24"/>
        </w:rPr>
        <w:t>педагогических работников педагогических</w:t>
      </w:r>
      <w:r w:rsidR="001D1BBB" w:rsidRPr="00284D75">
        <w:rPr>
          <w:rFonts w:ascii="Times New Roman" w:hAnsi="Times New Roman" w:cs="Times New Roman"/>
          <w:b/>
          <w:sz w:val="24"/>
          <w:szCs w:val="24"/>
        </w:rPr>
        <w:t xml:space="preserve"> лицея на 01.09.2022г.</w:t>
      </w:r>
    </w:p>
    <w:tbl>
      <w:tblPr>
        <w:tblW w:w="1059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304"/>
        <w:gridCol w:w="1297"/>
        <w:gridCol w:w="1274"/>
        <w:gridCol w:w="1413"/>
        <w:gridCol w:w="1836"/>
        <w:gridCol w:w="1696"/>
      </w:tblGrid>
      <w:tr w:rsidR="001D1BBB" w:rsidRPr="00D8531F" w:rsidTr="00BF2065">
        <w:tc>
          <w:tcPr>
            <w:tcW w:w="1773" w:type="dxa"/>
          </w:tcPr>
          <w:p w:rsidR="001D1BBB" w:rsidRPr="00D8531F" w:rsidRDefault="001D1BBB" w:rsidP="00BF2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C5E0B3"/>
          </w:tcPr>
          <w:p w:rsidR="001D1BBB" w:rsidRPr="00D8531F" w:rsidRDefault="001D1BBB" w:rsidP="00BF2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F">
              <w:rPr>
                <w:rFonts w:ascii="Times New Roman" w:hAnsi="Times New Roman" w:cs="Times New Roman"/>
                <w:sz w:val="24"/>
                <w:szCs w:val="24"/>
              </w:rPr>
              <w:t>Всего человек</w:t>
            </w:r>
          </w:p>
        </w:tc>
        <w:tc>
          <w:tcPr>
            <w:tcW w:w="1276" w:type="dxa"/>
            <w:shd w:val="clear" w:color="auto" w:fill="C5E0B3"/>
          </w:tcPr>
          <w:p w:rsidR="001D1BBB" w:rsidRPr="00D8531F" w:rsidRDefault="001D1BBB" w:rsidP="00BF2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F">
              <w:rPr>
                <w:rFonts w:ascii="Times New Roman" w:hAnsi="Times New Roman" w:cs="Times New Roman"/>
                <w:sz w:val="24"/>
                <w:szCs w:val="24"/>
              </w:rPr>
              <w:t>Имею кв. категорию</w:t>
            </w:r>
          </w:p>
        </w:tc>
        <w:tc>
          <w:tcPr>
            <w:tcW w:w="1276" w:type="dxa"/>
            <w:shd w:val="clear" w:color="auto" w:fill="C5E0B3"/>
          </w:tcPr>
          <w:p w:rsidR="001D1BBB" w:rsidRPr="00D8531F" w:rsidRDefault="001D1BBB" w:rsidP="00BF2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shd w:val="clear" w:color="auto" w:fill="C5E0B3"/>
          </w:tcPr>
          <w:p w:rsidR="001D1BBB" w:rsidRPr="00D8531F" w:rsidRDefault="001D1BBB" w:rsidP="00BF2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shd w:val="clear" w:color="auto" w:fill="C5E0B3"/>
          </w:tcPr>
          <w:p w:rsidR="001D1BBB" w:rsidRPr="00D8531F" w:rsidRDefault="001D1BBB" w:rsidP="00BF2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F">
              <w:rPr>
                <w:rFonts w:ascii="Times New Roman" w:hAnsi="Times New Roman" w:cs="Times New Roman"/>
                <w:sz w:val="24"/>
                <w:szCs w:val="24"/>
              </w:rPr>
              <w:t>Не имеют кв. категории</w:t>
            </w:r>
          </w:p>
        </w:tc>
        <w:tc>
          <w:tcPr>
            <w:tcW w:w="1701" w:type="dxa"/>
            <w:shd w:val="clear" w:color="auto" w:fill="C5E0B3"/>
          </w:tcPr>
          <w:p w:rsidR="001D1BBB" w:rsidRPr="00D8531F" w:rsidRDefault="001D1BBB" w:rsidP="00BF2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F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кв. категорий в  %</w:t>
            </w:r>
          </w:p>
        </w:tc>
      </w:tr>
      <w:tr w:rsidR="001D1BBB" w:rsidRPr="00D8531F" w:rsidTr="00BF2065">
        <w:tc>
          <w:tcPr>
            <w:tcW w:w="1773" w:type="dxa"/>
          </w:tcPr>
          <w:p w:rsidR="001D1BBB" w:rsidRPr="00D8531F" w:rsidRDefault="001D1BBB" w:rsidP="00BF2065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D966"/>
          </w:tcPr>
          <w:p w:rsidR="001D1BBB" w:rsidRPr="00D8531F" w:rsidRDefault="001D1BBB" w:rsidP="00BF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F">
              <w:rPr>
                <w:rFonts w:ascii="Times New Roman" w:hAnsi="Times New Roman" w:cs="Times New Roman"/>
                <w:sz w:val="24"/>
                <w:szCs w:val="24"/>
              </w:rPr>
              <w:t xml:space="preserve">          50</w:t>
            </w:r>
          </w:p>
        </w:tc>
        <w:tc>
          <w:tcPr>
            <w:tcW w:w="1276" w:type="dxa"/>
            <w:shd w:val="clear" w:color="auto" w:fill="FFD966"/>
          </w:tcPr>
          <w:p w:rsidR="001D1BBB" w:rsidRPr="00D8531F" w:rsidRDefault="001D1BBB" w:rsidP="00BF20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F">
              <w:rPr>
                <w:rFonts w:ascii="Times New Roman" w:hAnsi="Times New Roman" w:cs="Times New Roman"/>
                <w:sz w:val="24"/>
                <w:szCs w:val="24"/>
              </w:rPr>
              <w:t xml:space="preserve">            20</w:t>
            </w:r>
          </w:p>
        </w:tc>
        <w:tc>
          <w:tcPr>
            <w:tcW w:w="1276" w:type="dxa"/>
            <w:shd w:val="clear" w:color="auto" w:fill="FFD966"/>
          </w:tcPr>
          <w:p w:rsidR="001D1BBB" w:rsidRPr="00D8531F" w:rsidRDefault="001D1BBB" w:rsidP="00BF20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F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418" w:type="dxa"/>
            <w:shd w:val="clear" w:color="auto" w:fill="FFD966"/>
          </w:tcPr>
          <w:p w:rsidR="001D1BBB" w:rsidRPr="00D8531F" w:rsidRDefault="001D1BBB" w:rsidP="00BF206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FFD966"/>
          </w:tcPr>
          <w:p w:rsidR="001D1BBB" w:rsidRPr="00D8531F" w:rsidRDefault="001D1BBB" w:rsidP="00BF20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31F">
              <w:rPr>
                <w:rFonts w:ascii="Times New Roman" w:hAnsi="Times New Roman" w:cs="Times New Roman"/>
                <w:sz w:val="24"/>
                <w:szCs w:val="24"/>
              </w:rPr>
              <w:t xml:space="preserve">            30</w:t>
            </w:r>
          </w:p>
        </w:tc>
        <w:tc>
          <w:tcPr>
            <w:tcW w:w="1701" w:type="dxa"/>
            <w:shd w:val="clear" w:color="auto" w:fill="FFD966"/>
          </w:tcPr>
          <w:p w:rsidR="001D1BBB" w:rsidRPr="00D8531F" w:rsidRDefault="001D1BBB" w:rsidP="00BF20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31F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1D1BBB" w:rsidRPr="00D8531F" w:rsidTr="00BF2065">
        <w:tc>
          <w:tcPr>
            <w:tcW w:w="1773" w:type="dxa"/>
            <w:shd w:val="clear" w:color="auto" w:fill="C5E0B3"/>
          </w:tcPr>
          <w:p w:rsidR="001D1BBB" w:rsidRPr="00D8531F" w:rsidRDefault="001D1BBB" w:rsidP="00BF206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F">
              <w:rPr>
                <w:rFonts w:ascii="Times New Roman" w:hAnsi="Times New Roman" w:cs="Times New Roman"/>
                <w:sz w:val="24"/>
                <w:szCs w:val="24"/>
              </w:rPr>
              <w:t>Шилка</w:t>
            </w:r>
          </w:p>
        </w:tc>
        <w:tc>
          <w:tcPr>
            <w:tcW w:w="1307" w:type="dxa"/>
            <w:shd w:val="clear" w:color="auto" w:fill="FFF2CC"/>
          </w:tcPr>
          <w:p w:rsidR="001D1BBB" w:rsidRPr="00D8531F" w:rsidRDefault="001D1BBB" w:rsidP="00BF2065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FFF2CC"/>
          </w:tcPr>
          <w:p w:rsidR="001D1BBB" w:rsidRPr="00D8531F" w:rsidRDefault="001D1BBB" w:rsidP="00BF2065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FFF2CC"/>
          </w:tcPr>
          <w:p w:rsidR="001D1BBB" w:rsidRPr="00D8531F" w:rsidRDefault="001D1BBB" w:rsidP="00BF2065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2CC"/>
          </w:tcPr>
          <w:p w:rsidR="001D1BBB" w:rsidRPr="00D8531F" w:rsidRDefault="001D1BBB" w:rsidP="00BF2065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FFF2CC"/>
          </w:tcPr>
          <w:p w:rsidR="001D1BBB" w:rsidRPr="00D8531F" w:rsidRDefault="001D1BBB" w:rsidP="00BF2065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FFF2CC"/>
          </w:tcPr>
          <w:p w:rsidR="001D1BBB" w:rsidRPr="00D8531F" w:rsidRDefault="001D1BBB" w:rsidP="00BF206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F">
              <w:rPr>
                <w:rFonts w:ascii="Times New Roman" w:hAnsi="Times New Roman" w:cs="Times New Roman"/>
                <w:sz w:val="24"/>
                <w:szCs w:val="24"/>
              </w:rPr>
              <w:t>65,5%</w:t>
            </w:r>
          </w:p>
        </w:tc>
      </w:tr>
      <w:tr w:rsidR="001D1BBB" w:rsidRPr="00D8531F" w:rsidTr="00BF2065">
        <w:tc>
          <w:tcPr>
            <w:tcW w:w="1773" w:type="dxa"/>
            <w:shd w:val="clear" w:color="auto" w:fill="C5E0B3"/>
          </w:tcPr>
          <w:p w:rsidR="001D1BBB" w:rsidRPr="00D8531F" w:rsidRDefault="001D1BBB" w:rsidP="00BF206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F">
              <w:rPr>
                <w:rFonts w:ascii="Times New Roman" w:hAnsi="Times New Roman" w:cs="Times New Roman"/>
                <w:sz w:val="24"/>
                <w:szCs w:val="24"/>
              </w:rPr>
              <w:t>Чернышевский филиал</w:t>
            </w:r>
          </w:p>
        </w:tc>
        <w:tc>
          <w:tcPr>
            <w:tcW w:w="1307" w:type="dxa"/>
            <w:shd w:val="clear" w:color="auto" w:fill="F4B083"/>
          </w:tcPr>
          <w:p w:rsidR="001D1BBB" w:rsidRPr="00D8531F" w:rsidRDefault="001D1BBB" w:rsidP="00BF2065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F4B083"/>
          </w:tcPr>
          <w:p w:rsidR="001D1BBB" w:rsidRPr="00D8531F" w:rsidRDefault="001D1BBB" w:rsidP="00BF2065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4B083"/>
          </w:tcPr>
          <w:p w:rsidR="001D1BBB" w:rsidRPr="00D8531F" w:rsidRDefault="001D1BBB" w:rsidP="00BF206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F">
              <w:rPr>
                <w:rFonts w:ascii="Times New Roman" w:hAnsi="Times New Roman" w:cs="Times New Roman"/>
                <w:sz w:val="24"/>
                <w:szCs w:val="24"/>
              </w:rPr>
              <w:t xml:space="preserve">            0</w:t>
            </w:r>
          </w:p>
        </w:tc>
        <w:tc>
          <w:tcPr>
            <w:tcW w:w="1418" w:type="dxa"/>
            <w:shd w:val="clear" w:color="auto" w:fill="F4B083"/>
          </w:tcPr>
          <w:p w:rsidR="001D1BBB" w:rsidRPr="00D8531F" w:rsidRDefault="001D1BBB" w:rsidP="00BF2065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F4B083"/>
          </w:tcPr>
          <w:p w:rsidR="001D1BBB" w:rsidRPr="00D8531F" w:rsidRDefault="001D1BBB" w:rsidP="00BF2065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F4B083"/>
          </w:tcPr>
          <w:p w:rsidR="001D1BBB" w:rsidRPr="00D8531F" w:rsidRDefault="001D1BBB" w:rsidP="00BF206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F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</w:tbl>
    <w:p w:rsidR="001D1BBB" w:rsidRPr="00D8531F" w:rsidRDefault="001D1BBB" w:rsidP="001D1B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C27" w:rsidRPr="00163BDD" w:rsidRDefault="00CD3C27" w:rsidP="00EE2C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31E" w:rsidRDefault="00B9131E" w:rsidP="00EE2C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31E" w:rsidRDefault="00B9131E" w:rsidP="00EE2C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C27" w:rsidRPr="00163BDD" w:rsidRDefault="00B547F7" w:rsidP="00EE2C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7F7">
        <w:rPr>
          <w:rFonts w:ascii="Times New Roman" w:hAnsi="Times New Roman" w:cs="Times New Roman"/>
          <w:sz w:val="24"/>
          <w:szCs w:val="24"/>
        </w:rPr>
        <w:object w:dxaOrig="9355" w:dyaOrig="136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1.75pt" o:ole="">
            <v:imagedata r:id="rId6" o:title=""/>
          </v:shape>
          <o:OLEObject Type="Embed" ProgID="Word.Document.12" ShapeID="_x0000_i1025" DrawAspect="Content" ObjectID="_1730205719" r:id="rId7">
            <o:FieldCodes>\s</o:FieldCodes>
          </o:OLEObject>
        </w:object>
      </w:r>
    </w:p>
    <w:p w:rsidR="00BA2870" w:rsidRDefault="00BA2870" w:rsidP="00BA2870">
      <w:pPr>
        <w:pStyle w:val="2"/>
        <w:shd w:val="clear" w:color="auto" w:fill="FFFFFF"/>
        <w:spacing w:before="300" w:after="90" w:line="297" w:lineRule="atLeast"/>
        <w:rPr>
          <w:rFonts w:ascii="PFDinDisplayPro-Regular" w:hAnsi="PFDinDisplayPro-Regular"/>
          <w:b w:val="0"/>
          <w:bCs w:val="0"/>
          <w:color w:val="333333"/>
          <w:sz w:val="27"/>
          <w:szCs w:val="27"/>
        </w:rPr>
      </w:pPr>
      <w:r>
        <w:rPr>
          <w:rFonts w:ascii="PFDinDisplayPro-Regular" w:hAnsi="PFDinDisplayPro-Regular"/>
          <w:b w:val="0"/>
          <w:bCs w:val="0"/>
          <w:color w:val="333333"/>
          <w:sz w:val="27"/>
          <w:szCs w:val="27"/>
        </w:rPr>
        <w:lastRenderedPageBreak/>
        <w:t>Елена Покоева, библиотекарь линейной технической библиотеки на станции Шилка</w:t>
      </w:r>
    </w:p>
    <w:p w:rsidR="00BA2870" w:rsidRDefault="00BA2870" w:rsidP="00BA2870">
      <w:pPr>
        <w:shd w:val="clear" w:color="auto" w:fill="FFFFFF"/>
        <w:spacing w:line="273" w:lineRule="atLeast"/>
        <w:jc w:val="center"/>
        <w:rPr>
          <w:rFonts w:ascii="PFDinDisplayPro-Regular" w:hAnsi="PFDinDisplayPro-Regular"/>
          <w:color w:val="333333"/>
          <w:sz w:val="21"/>
          <w:szCs w:val="21"/>
        </w:rPr>
      </w:pPr>
      <w:r>
        <w:rPr>
          <w:rFonts w:ascii="PFDinDisplayPro-Regular" w:hAnsi="PFDinDisplayPro-Regular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905000" cy="2628900"/>
            <wp:effectExtent l="19050" t="0" r="0" b="0"/>
            <wp:docPr id="1" name="Рисунок 1" descr="https://1489567.ssl.1c-bitrix-cdn.ru/upload/imgs/202003/20200316__1_2.jpg?158430117013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489567.ssl.1c-bitrix-cdn.ru/upload/imgs/202003/20200316__1_2.jpg?1584301170138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870" w:rsidRPr="00BE6A6E" w:rsidRDefault="00BA2870" w:rsidP="00BA2870">
      <w:pPr>
        <w:shd w:val="clear" w:color="auto" w:fill="FFFFFF"/>
        <w:spacing w:line="273" w:lineRule="atLeast"/>
        <w:rPr>
          <w:rFonts w:ascii="PFDinDisplayPro-Regular" w:hAnsi="PFDinDisplayPro-Regular"/>
          <w:color w:val="333333"/>
          <w:sz w:val="21"/>
          <w:szCs w:val="21"/>
        </w:rPr>
      </w:pPr>
      <w:r>
        <w:rPr>
          <w:rStyle w:val="question"/>
          <w:rFonts w:ascii="PFDinDisplayPro-Regular" w:hAnsi="PFDinDisplayPro-Regular"/>
          <w:b/>
          <w:bCs/>
          <w:color w:val="333333"/>
          <w:sz w:val="21"/>
          <w:szCs w:val="21"/>
          <w:bdr w:val="none" w:sz="0" w:space="0" w:color="auto" w:frame="1"/>
        </w:rPr>
        <w:t>– Елена Николаевна, в конце минувшей недели на Забайкальской дороге прошёл Аукцион технических идей. Что это за конкурс и каковы были особенности его проведения в этом году?</w:t>
      </w:r>
    </w:p>
    <w:p w:rsidR="00BA2870" w:rsidRDefault="00793D38" w:rsidP="00BA2870">
      <w:hyperlink r:id="rId9" w:history="1">
        <w:r w:rsidR="00BA2870" w:rsidRPr="00CB1E35">
          <w:rPr>
            <w:rStyle w:val="a4"/>
          </w:rPr>
          <w:t>https://www.gudok.ru/newspaper/?ID=1497503&amp;archive=2020.03.16</w:t>
        </w:r>
      </w:hyperlink>
    </w:p>
    <w:p w:rsidR="00BA2870" w:rsidRDefault="00BA2870" w:rsidP="00BA2870"/>
    <w:p w:rsidR="00BA2870" w:rsidRPr="008F1CE8" w:rsidRDefault="00BA2870" w:rsidP="00BA2870">
      <w:pPr>
        <w:rPr>
          <w:rFonts w:ascii="Times New Roman" w:hAnsi="Times New Roman" w:cs="Times New Roman"/>
          <w:sz w:val="28"/>
          <w:szCs w:val="28"/>
        </w:rPr>
      </w:pPr>
      <w:r w:rsidRPr="008F1CE8">
        <w:rPr>
          <w:rFonts w:ascii="Times New Roman" w:hAnsi="Times New Roman" w:cs="Times New Roman"/>
          <w:sz w:val="28"/>
          <w:szCs w:val="28"/>
        </w:rPr>
        <w:t>НТТМ Забайкальского края 2020</w:t>
      </w:r>
    </w:p>
    <w:p w:rsidR="00CD3C27" w:rsidRDefault="00793D38" w:rsidP="00BA2870">
      <w:pPr>
        <w:spacing w:after="0"/>
        <w:rPr>
          <w:rStyle w:val="a4"/>
          <w:rFonts w:ascii="Arial" w:hAnsi="Arial" w:cs="Arial"/>
          <w:color w:val="005BD1"/>
          <w:sz w:val="23"/>
          <w:szCs w:val="23"/>
        </w:rPr>
      </w:pPr>
      <w:hyperlink r:id="rId10" w:tgtFrame="_blank" w:history="1">
        <w:r w:rsidR="00BA2870">
          <w:rPr>
            <w:rStyle w:val="a4"/>
            <w:rFonts w:ascii="Arial" w:hAnsi="Arial" w:cs="Arial"/>
            <w:color w:val="005BD1"/>
            <w:sz w:val="23"/>
            <w:szCs w:val="23"/>
          </w:rPr>
          <w:t>https://zabizht.ru/nttm-2020/?nomination=1</w:t>
        </w:r>
      </w:hyperlink>
    </w:p>
    <w:p w:rsidR="00405A4E" w:rsidRDefault="00405A4E" w:rsidP="00BA2870">
      <w:pPr>
        <w:spacing w:after="0"/>
        <w:rPr>
          <w:rStyle w:val="a4"/>
          <w:rFonts w:ascii="Arial" w:hAnsi="Arial" w:cs="Arial"/>
          <w:color w:val="005BD1"/>
          <w:sz w:val="23"/>
          <w:szCs w:val="23"/>
        </w:rPr>
      </w:pPr>
    </w:p>
    <w:p w:rsidR="00CD3C27" w:rsidRDefault="00CD3C27" w:rsidP="00EE2C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EDF" w:rsidRPr="00163BDD" w:rsidRDefault="003E5EDF" w:rsidP="00EE2C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A4E" w:rsidRPr="00577665" w:rsidRDefault="00405A4E" w:rsidP="00405A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5. </w:t>
      </w:r>
      <w:r w:rsidRPr="005776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День информационной грамотности  в Линейной технической библиотеке в рамках акции «ЗАБЦНТИБ: библиотечно-образовательные ресурсы</w:t>
      </w:r>
      <w:r w:rsidRPr="00577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»- гр. ПЖТ 7-20.</w:t>
      </w:r>
      <w:r w:rsidRPr="00577665">
        <w:rPr>
          <w:sz w:val="28"/>
          <w:szCs w:val="28"/>
        </w:rPr>
        <w:t xml:space="preserve"> </w:t>
      </w:r>
      <w:hyperlink r:id="rId11" w:history="1">
        <w:r w:rsidRPr="0057766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https://www.instagram.com/p/CK5ixX7lMU1/?igshid=47e7xtmp0x47</w:t>
        </w:r>
      </w:hyperlink>
    </w:p>
    <w:p w:rsidR="00405A4E" w:rsidRPr="00577665" w:rsidRDefault="00405A4E" w:rsidP="00405A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435" w:rsidRPr="00577665" w:rsidRDefault="006B2435" w:rsidP="00301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333" w:rsidRPr="00577665" w:rsidRDefault="00301333" w:rsidP="00301333">
      <w:pPr>
        <w:rPr>
          <w:rFonts w:ascii="Times New Roman" w:hAnsi="Times New Roman" w:cs="Times New Roman"/>
          <w:bCs/>
          <w:sz w:val="28"/>
          <w:szCs w:val="28"/>
        </w:rPr>
      </w:pPr>
      <w:r w:rsidRPr="00577665">
        <w:rPr>
          <w:rFonts w:ascii="Times New Roman" w:hAnsi="Times New Roman" w:cs="Times New Roman"/>
          <w:sz w:val="28"/>
          <w:szCs w:val="28"/>
        </w:rPr>
        <w:t xml:space="preserve">6. </w:t>
      </w:r>
      <w:r w:rsidRPr="00577665">
        <w:rPr>
          <w:rFonts w:ascii="Times New Roman" w:hAnsi="Times New Roman" w:cs="Times New Roman"/>
          <w:sz w:val="28"/>
          <w:szCs w:val="28"/>
        </w:rPr>
        <w:t>Публикация в СМИ:</w:t>
      </w:r>
      <w:r w:rsidRPr="00577665">
        <w:rPr>
          <w:rFonts w:ascii="Arial Narrow" w:eastAsia="Times New Roman" w:hAnsi="Arial Narrow" w:cs="Arial"/>
          <w:b/>
          <w:bCs/>
          <w:color w:val="333333"/>
          <w:kern w:val="36"/>
          <w:sz w:val="28"/>
          <w:szCs w:val="28"/>
          <w:lang w:eastAsia="ru-RU"/>
        </w:rPr>
        <w:t xml:space="preserve"> «</w:t>
      </w:r>
      <w:r w:rsidRPr="00577665">
        <w:rPr>
          <w:rFonts w:ascii="Times New Roman" w:hAnsi="Times New Roman" w:cs="Times New Roman"/>
          <w:bCs/>
          <w:sz w:val="28"/>
          <w:szCs w:val="28"/>
        </w:rPr>
        <w:t>В забайкальском городе Шилка презентовали проект на средства краевого гранта»</w:t>
      </w:r>
    </w:p>
    <w:p w:rsidR="00301333" w:rsidRPr="00577665" w:rsidRDefault="00301333" w:rsidP="00301333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577665">
          <w:rPr>
            <w:rStyle w:val="a4"/>
            <w:rFonts w:ascii="Times New Roman" w:hAnsi="Times New Roman" w:cs="Times New Roman"/>
            <w:sz w:val="28"/>
            <w:szCs w:val="28"/>
          </w:rPr>
          <w:t>https://minobr.75.ru/novosti/214533</w:t>
        </w:r>
      </w:hyperlink>
    </w:p>
    <w:p w:rsidR="00301333" w:rsidRPr="00577665" w:rsidRDefault="003E5EDF" w:rsidP="00301333">
      <w:pPr>
        <w:rPr>
          <w:rFonts w:ascii="Times New Roman" w:hAnsi="Times New Roman" w:cs="Times New Roman"/>
          <w:sz w:val="28"/>
          <w:szCs w:val="28"/>
        </w:rPr>
      </w:pPr>
      <w:r w:rsidRPr="00577665">
        <w:rPr>
          <w:rFonts w:ascii="Times New Roman" w:hAnsi="Times New Roman" w:cs="Times New Roman"/>
          <w:sz w:val="28"/>
          <w:szCs w:val="28"/>
        </w:rPr>
        <w:t xml:space="preserve">7. </w:t>
      </w:r>
      <w:r w:rsidR="00301333" w:rsidRPr="00577665">
        <w:rPr>
          <w:rFonts w:ascii="Times New Roman" w:hAnsi="Times New Roman" w:cs="Times New Roman"/>
          <w:sz w:val="28"/>
          <w:szCs w:val="28"/>
        </w:rPr>
        <w:t>Публикация в СМИ: статья в газете «Шилкинская правда» «Митап был посвящен рассказу об экспедиции»</w:t>
      </w:r>
    </w:p>
    <w:p w:rsidR="00301333" w:rsidRPr="00577665" w:rsidRDefault="00301333" w:rsidP="00301333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577665">
          <w:rPr>
            <w:rStyle w:val="a4"/>
            <w:rFonts w:ascii="Times New Roman" w:hAnsi="Times New Roman" w:cs="Times New Roman"/>
            <w:sz w:val="28"/>
            <w:szCs w:val="28"/>
          </w:rPr>
          <w:t>http://shilk-pravda.ru/митап-был-посвящён-рассказу-об-экспед/</w:t>
        </w:r>
      </w:hyperlink>
    </w:p>
    <w:p w:rsidR="00301333" w:rsidRPr="00577665" w:rsidRDefault="00301333" w:rsidP="003013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B2435" w:rsidRDefault="006B2435" w:rsidP="005B29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435" w:rsidRDefault="006B2435" w:rsidP="005B29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5EDF" w:rsidRPr="00577665" w:rsidRDefault="003E5EDF" w:rsidP="003E5E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77665">
        <w:rPr>
          <w:rFonts w:ascii="Times New Roman" w:hAnsi="Times New Roman" w:cs="Times New Roman"/>
          <w:sz w:val="28"/>
          <w:szCs w:val="28"/>
        </w:rPr>
        <w:t>День информации в рамках профориентационной  акции «ПроеКТОрия».Формирование кадрового резер</w:t>
      </w:r>
      <w:r w:rsidRPr="00577665">
        <w:rPr>
          <w:sz w:val="28"/>
          <w:szCs w:val="28"/>
        </w:rPr>
        <w:t xml:space="preserve">ва </w:t>
      </w:r>
      <w:r w:rsidRPr="00577665">
        <w:rPr>
          <w:rFonts w:ascii="Times New Roman" w:hAnsi="Times New Roman" w:cs="Times New Roman"/>
          <w:sz w:val="28"/>
          <w:szCs w:val="28"/>
        </w:rPr>
        <w:t>ОАО РЖД.</w:t>
      </w:r>
    </w:p>
    <w:p w:rsidR="006B2435" w:rsidRPr="00577665" w:rsidRDefault="003E5EDF" w:rsidP="00577665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577665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https://www.instagram.com/p/CNb2dT6BdYI/?igshid=1a18ivwjo2unbва</w:t>
        </w:r>
      </w:hyperlink>
      <w:r w:rsidRPr="00577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435" w:rsidRDefault="006B2435" w:rsidP="005B29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7665" w:rsidRPr="004A33D1" w:rsidRDefault="00577665" w:rsidP="0057766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665">
        <w:rPr>
          <w:rFonts w:ascii="Times New Roman" w:hAnsi="Times New Roman" w:cs="Times New Roman"/>
          <w:sz w:val="28"/>
          <w:szCs w:val="28"/>
        </w:rPr>
        <w:t xml:space="preserve">Просветительская акция для  железнодорожников и студентов ГПОУ  «Шилкинский МПЛ», посвященная Международному дню грамотности  линейной технической библиотеки </w:t>
      </w:r>
      <w:hyperlink r:id="rId15" w:tgtFrame="_blank" w:history="1">
        <w:r w:rsidRPr="00577665">
          <w:rPr>
            <w:rFonts w:ascii="Arial" w:hAnsi="Arial" w:cs="Arial"/>
            <w:color w:val="005BD1"/>
            <w:sz w:val="28"/>
            <w:szCs w:val="28"/>
            <w:u w:val="single"/>
            <w:shd w:val="clear" w:color="auto" w:fill="FFFFFF"/>
          </w:rPr>
          <w:t>https://gudok.ru/zdr/172/?ID=1578818</w:t>
        </w:r>
      </w:hyperlink>
    </w:p>
    <w:p w:rsidR="004A33D1" w:rsidRPr="004A33D1" w:rsidRDefault="004A33D1" w:rsidP="004A33D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2C2D2E"/>
        </w:rPr>
        <w:t xml:space="preserve"> </w:t>
      </w:r>
      <w:r w:rsidRPr="004A33D1">
        <w:rPr>
          <w:rFonts w:ascii="Times New Roman" w:hAnsi="Times New Roman" w:cs="Times New Roman"/>
          <w:color w:val="2C2D2E"/>
          <w:sz w:val="28"/>
          <w:szCs w:val="28"/>
        </w:rPr>
        <w:t xml:space="preserve">Старт профориентационного проекта «Наставник </w:t>
      </w:r>
      <w:r w:rsidRPr="004A33D1">
        <w:rPr>
          <w:rFonts w:ascii="Times New Roman" w:hAnsi="Times New Roman" w:cs="Times New Roman"/>
          <w:color w:val="2C2D2E"/>
          <w:sz w:val="28"/>
          <w:szCs w:val="28"/>
          <w:lang w:val="en-US"/>
        </w:rPr>
        <w:t>RGD</w:t>
      </w:r>
      <w:r w:rsidRPr="004A33D1">
        <w:rPr>
          <w:rFonts w:ascii="Times New Roman" w:hAnsi="Times New Roman" w:cs="Times New Roman"/>
          <w:color w:val="2C2D2E"/>
          <w:sz w:val="28"/>
          <w:szCs w:val="28"/>
        </w:rPr>
        <w:t>» в рамках социального партнерства</w:t>
      </w:r>
      <w:r w:rsidRPr="004A33D1">
        <w:rPr>
          <w:rFonts w:ascii="Times New Roman" w:hAnsi="Times New Roman" w:cs="Times New Roman"/>
          <w:bCs/>
          <w:color w:val="2C2D2E"/>
          <w:sz w:val="28"/>
          <w:szCs w:val="28"/>
        </w:rPr>
        <w:t>, зам. директора по УМР</w:t>
      </w:r>
      <w:r w:rsidRPr="004A33D1">
        <w:rPr>
          <w:rFonts w:ascii="Times New Roman" w:hAnsi="Times New Roman" w:cs="Times New Roman"/>
          <w:b/>
          <w:bCs/>
          <w:color w:val="2C2D2E"/>
          <w:sz w:val="28"/>
          <w:szCs w:val="28"/>
        </w:rPr>
        <w:t xml:space="preserve">  </w:t>
      </w:r>
      <w:r w:rsidRPr="004A33D1">
        <w:rPr>
          <w:rFonts w:ascii="Times New Roman" w:hAnsi="Times New Roman" w:cs="Times New Roman"/>
          <w:bCs/>
          <w:color w:val="2C2D2E"/>
          <w:sz w:val="28"/>
          <w:szCs w:val="28"/>
        </w:rPr>
        <w:t>Н.В. Алексеева;</w:t>
      </w:r>
    </w:p>
    <w:p w:rsidR="004A33D1" w:rsidRDefault="004A33D1" w:rsidP="004A33D1">
      <w:pPr>
        <w:pStyle w:val="a8"/>
        <w:shd w:val="clear" w:color="auto" w:fill="FFFFFF"/>
        <w:spacing w:before="0" w:beforeAutospacing="0" w:after="0" w:afterAutospacing="0"/>
        <w:ind w:left="360"/>
        <w:jc w:val="both"/>
        <w:rPr>
          <w:rStyle w:val="a4"/>
          <w:b/>
          <w:bCs/>
        </w:rPr>
      </w:pPr>
      <w:r w:rsidRPr="004A33D1">
        <w:rPr>
          <w:b/>
          <w:bCs/>
          <w:color w:val="2C2D2E"/>
        </w:rPr>
        <w:t xml:space="preserve">     </w:t>
      </w:r>
      <w:hyperlink r:id="rId16" w:history="1">
        <w:r w:rsidRPr="004A33D1">
          <w:rPr>
            <w:rStyle w:val="a4"/>
            <w:b/>
            <w:bCs/>
          </w:rPr>
          <w:t>https://www.instagram.com/p/CWNUFCHs0l5/?utm_medium=copy_link</w:t>
        </w:r>
      </w:hyperlink>
    </w:p>
    <w:p w:rsidR="00716646" w:rsidRDefault="00716646" w:rsidP="004A33D1">
      <w:pPr>
        <w:pStyle w:val="a8"/>
        <w:shd w:val="clear" w:color="auto" w:fill="FFFFFF"/>
        <w:spacing w:before="0" w:beforeAutospacing="0" w:after="0" w:afterAutospacing="0"/>
        <w:ind w:left="360"/>
        <w:jc w:val="both"/>
        <w:rPr>
          <w:rStyle w:val="a4"/>
          <w:b/>
          <w:bCs/>
        </w:rPr>
      </w:pPr>
    </w:p>
    <w:p w:rsidR="00716646" w:rsidRDefault="00716646" w:rsidP="004A33D1">
      <w:pPr>
        <w:pStyle w:val="a8"/>
        <w:shd w:val="clear" w:color="auto" w:fill="FFFFFF"/>
        <w:spacing w:before="0" w:beforeAutospacing="0" w:after="0" w:afterAutospacing="0"/>
        <w:ind w:left="360"/>
        <w:jc w:val="both"/>
        <w:rPr>
          <w:rStyle w:val="a4"/>
          <w:b/>
          <w:bCs/>
        </w:rPr>
      </w:pPr>
    </w:p>
    <w:p w:rsidR="00716646" w:rsidRDefault="00716646" w:rsidP="004A33D1">
      <w:pPr>
        <w:pStyle w:val="a8"/>
        <w:shd w:val="clear" w:color="auto" w:fill="FFFFFF"/>
        <w:spacing w:before="0" w:beforeAutospacing="0" w:after="0" w:afterAutospacing="0"/>
        <w:ind w:left="360"/>
        <w:jc w:val="both"/>
        <w:rPr>
          <w:rStyle w:val="a4"/>
          <w:b/>
          <w:bCs/>
        </w:rPr>
      </w:pPr>
      <w:r>
        <w:rPr>
          <w:rStyle w:val="a4"/>
          <w:b/>
          <w:bCs/>
        </w:rPr>
        <w:t xml:space="preserve">   </w:t>
      </w:r>
    </w:p>
    <w:p w:rsidR="001D75DE" w:rsidRDefault="00716646" w:rsidP="004A33D1">
      <w:pPr>
        <w:pStyle w:val="a8"/>
        <w:shd w:val="clear" w:color="auto" w:fill="FFFFFF"/>
        <w:spacing w:before="0" w:beforeAutospacing="0" w:after="0" w:afterAutospacing="0"/>
        <w:ind w:left="360"/>
        <w:jc w:val="both"/>
        <w:rPr>
          <w:rStyle w:val="a4"/>
          <w:b/>
          <w:bCs/>
        </w:rPr>
      </w:pPr>
      <w:r>
        <w:rPr>
          <w:rStyle w:val="a4"/>
          <w:b/>
          <w:bCs/>
        </w:rPr>
        <w:t xml:space="preserve">  </w:t>
      </w:r>
    </w:p>
    <w:p w:rsidR="001D75DE" w:rsidRPr="001D75DE" w:rsidRDefault="001D75DE" w:rsidP="001D75DE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1D75DE">
        <w:rPr>
          <w:sz w:val="28"/>
          <w:szCs w:val="28"/>
        </w:rPr>
        <w:t>Статья «Помочь с выбором профессии» в газете «Гудок» Выпуск № 12</w:t>
      </w:r>
      <w:r w:rsidR="00716646">
        <w:rPr>
          <w:sz w:val="28"/>
          <w:szCs w:val="28"/>
        </w:rPr>
        <w:t xml:space="preserve"> </w:t>
      </w:r>
      <w:r w:rsidRPr="001D75DE">
        <w:rPr>
          <w:sz w:val="28"/>
          <w:szCs w:val="28"/>
        </w:rPr>
        <w:t xml:space="preserve">(27348) от 26.-1.2022. </w:t>
      </w:r>
    </w:p>
    <w:p w:rsidR="001D75DE" w:rsidRPr="001D75DE" w:rsidRDefault="001D75DE" w:rsidP="001D75DE">
      <w:pPr>
        <w:pStyle w:val="a8"/>
        <w:shd w:val="clear" w:color="auto" w:fill="FFFFFF"/>
        <w:spacing w:before="0" w:beforeAutospacing="0" w:after="0" w:afterAutospacing="0"/>
        <w:ind w:left="360"/>
        <w:jc w:val="both"/>
        <w:rPr>
          <w:color w:val="2C2D2E"/>
          <w:sz w:val="28"/>
          <w:szCs w:val="28"/>
        </w:rPr>
      </w:pPr>
      <w:hyperlink r:id="rId17" w:tgtFrame="_blank" w:history="1">
        <w:r w:rsidRPr="001D75DE">
          <w:rPr>
            <w:rFonts w:ascii="Arial" w:eastAsiaTheme="majorEastAsia" w:hAnsi="Arial" w:cs="Arial"/>
            <w:color w:val="0000FF"/>
            <w:sz w:val="28"/>
            <w:szCs w:val="28"/>
            <w:u w:val="single"/>
            <w:shd w:val="clear" w:color="auto" w:fill="FFFFFF"/>
          </w:rPr>
          <w:t>https://gudok.ru/newspaper/?ID=1593165&amp;archive=2022.01.26</w:t>
        </w:r>
      </w:hyperlink>
    </w:p>
    <w:p w:rsidR="006B2435" w:rsidRDefault="006B2435" w:rsidP="001D7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5DE" w:rsidRPr="001D75DE" w:rsidRDefault="001D75DE" w:rsidP="001D75DE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D75D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Конкурс по безопасности на железнодорожных переездах «Стоп-шлагбаум»</w:t>
      </w:r>
      <w:r w:rsidRPr="001D75D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1D75DE" w:rsidRPr="003D4CD0" w:rsidRDefault="003D4CD0" w:rsidP="003D4CD0">
      <w:pPr>
        <w:spacing w:after="0"/>
        <w:rPr>
          <w:rFonts w:ascii="Arial" w:hAnsi="Arial" w:cs="Arial"/>
          <w:color w:val="0000FF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      </w:t>
      </w:r>
      <w:hyperlink r:id="rId18" w:tgtFrame="_blank" w:history="1">
        <w:r w:rsidR="001D75DE" w:rsidRPr="003D4CD0">
          <w:rPr>
            <w:rFonts w:ascii="Arial" w:hAnsi="Arial" w:cs="Arial"/>
            <w:color w:val="0000FF"/>
            <w:sz w:val="28"/>
            <w:szCs w:val="28"/>
            <w:u w:val="single"/>
            <w:shd w:val="clear" w:color="auto" w:fill="FFFFFF"/>
          </w:rPr>
          <w:t>https://www.instagram.com/p/CarZQa9sPjV/?utm_medium=share_sheet</w:t>
        </w:r>
      </w:hyperlink>
    </w:p>
    <w:p w:rsidR="003D4CD0" w:rsidRDefault="003D4CD0" w:rsidP="001D75DE">
      <w:pPr>
        <w:pStyle w:val="a7"/>
        <w:spacing w:after="0"/>
        <w:ind w:left="928"/>
        <w:rPr>
          <w:rFonts w:ascii="Arial" w:hAnsi="Arial" w:cs="Arial"/>
          <w:color w:val="0000FF"/>
          <w:sz w:val="28"/>
          <w:szCs w:val="28"/>
          <w:u w:val="single"/>
          <w:shd w:val="clear" w:color="auto" w:fill="FFFFFF"/>
        </w:rPr>
      </w:pPr>
    </w:p>
    <w:p w:rsidR="003D4CD0" w:rsidRPr="003D4CD0" w:rsidRDefault="003D4CD0" w:rsidP="003D4CD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D0">
        <w:rPr>
          <w:rFonts w:ascii="Times New Roman" w:hAnsi="Times New Roman" w:cs="Times New Roman"/>
          <w:sz w:val="24"/>
          <w:szCs w:val="24"/>
        </w:rPr>
        <w:t>Публикация в газете “Забайкальская магистраль» выпуск № 049 от 24.03.2022 «Коммуникация как прочная основа презентации» (ЗАБЦНТИБ Линейная техническая библиотека ст. Шилка)</w:t>
      </w:r>
    </w:p>
    <w:p w:rsidR="003D4CD0" w:rsidRDefault="003D4CD0" w:rsidP="003D4CD0">
      <w:r>
        <w:t xml:space="preserve">       </w:t>
      </w:r>
      <w:hyperlink r:id="rId19" w:tgtFrame="_blank" w:history="1">
        <w:r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https://gudok.ru/zdr/172/?ID=1598114</w:t>
        </w:r>
      </w:hyperlink>
    </w:p>
    <w:p w:rsidR="003D4CD0" w:rsidRPr="00DE4DBA" w:rsidRDefault="003D4CD0" w:rsidP="003D4CD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4DBA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Вести Радио </w:t>
      </w:r>
      <w:r w:rsidRPr="00DE4DBA">
        <w:rPr>
          <w:rFonts w:ascii="Times New Roman" w:hAnsi="Times New Roman" w:cs="Times New Roman"/>
          <w:sz w:val="24"/>
          <w:szCs w:val="24"/>
        </w:rPr>
        <w:t>«География края»</w:t>
      </w:r>
      <w:r>
        <w:rPr>
          <w:rFonts w:ascii="Times New Roman" w:hAnsi="Times New Roman" w:cs="Times New Roman"/>
          <w:sz w:val="24"/>
          <w:szCs w:val="24"/>
        </w:rPr>
        <w:t>: как работают с детьми и будущими профессионалами в Шилкинском районе</w:t>
      </w:r>
    </w:p>
    <w:p w:rsidR="006B2435" w:rsidRDefault="003D4CD0" w:rsidP="003D4CD0">
      <w:pPr>
        <w:spacing w:after="0"/>
        <w:rPr>
          <w:rStyle w:val="a4"/>
          <w:rFonts w:ascii="Arial" w:hAnsi="Arial" w:cs="Arial"/>
          <w:sz w:val="23"/>
          <w:szCs w:val="23"/>
          <w:shd w:val="clear" w:color="auto" w:fill="FFFFFF"/>
        </w:rPr>
      </w:pPr>
      <w:r>
        <w:t xml:space="preserve">       </w:t>
      </w:r>
      <w:hyperlink r:id="rId20" w:tgtFrame="_blank" w:history="1">
        <w:r w:rsidRPr="00DE4DBA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https://gtrkchita.ru/rr_news/?id=11651</w:t>
        </w:r>
      </w:hyperlink>
    </w:p>
    <w:p w:rsidR="00716646" w:rsidRDefault="00716646" w:rsidP="003D4CD0">
      <w:pPr>
        <w:spacing w:after="0"/>
        <w:rPr>
          <w:rStyle w:val="a4"/>
          <w:rFonts w:ascii="Arial" w:hAnsi="Arial" w:cs="Arial"/>
          <w:sz w:val="23"/>
          <w:szCs w:val="23"/>
          <w:shd w:val="clear" w:color="auto" w:fill="FFFFFF"/>
        </w:rPr>
      </w:pPr>
    </w:p>
    <w:p w:rsidR="00716646" w:rsidRDefault="00716646" w:rsidP="003D4CD0">
      <w:pPr>
        <w:spacing w:after="0"/>
        <w:rPr>
          <w:rStyle w:val="a4"/>
          <w:rFonts w:ascii="Arial" w:hAnsi="Arial" w:cs="Arial"/>
          <w:sz w:val="23"/>
          <w:szCs w:val="23"/>
          <w:shd w:val="clear" w:color="auto" w:fill="FFFFFF"/>
        </w:rPr>
      </w:pPr>
    </w:p>
    <w:p w:rsidR="00716646" w:rsidRDefault="00716646" w:rsidP="003D4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435" w:rsidRDefault="00716646" w:rsidP="005B29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/>
          <w:color w:val="3A3534"/>
          <w:spacing w:val="15"/>
          <w:sz w:val="33"/>
          <w:szCs w:val="33"/>
          <w:shd w:val="clear" w:color="auto" w:fill="FFFFFF"/>
        </w:rPr>
        <w:t>ЗабИЖТ принял участие в проекте НАСТАВНИК.RZD</w:t>
      </w:r>
    </w:p>
    <w:p w:rsidR="006B2435" w:rsidRDefault="00716646" w:rsidP="005B29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0664A5">
          <w:rPr>
            <w:rStyle w:val="a4"/>
            <w:rFonts w:ascii="Times New Roman" w:hAnsi="Times New Roman" w:cs="Times New Roman"/>
            <w:sz w:val="24"/>
            <w:szCs w:val="24"/>
          </w:rPr>
          <w:t>https://www.irgups.ru/zabizht/news/zabizht-prinyal-uchastie-v-proekte-nastavnikrzd</w:t>
        </w:r>
      </w:hyperlink>
    </w:p>
    <w:p w:rsidR="00716646" w:rsidRDefault="00716646" w:rsidP="005B29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435" w:rsidRDefault="006B2435" w:rsidP="005B29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435" w:rsidRDefault="006B2435" w:rsidP="005B29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435" w:rsidRDefault="006B2435" w:rsidP="005B29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435" w:rsidRDefault="006B2435" w:rsidP="005B29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435" w:rsidRDefault="006B2435" w:rsidP="005B29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6E2F" w:rsidRPr="00CF6E2F" w:rsidRDefault="00CF6E2F" w:rsidP="005B29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6E2F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CF6E2F" w:rsidRDefault="00CF6E2F" w:rsidP="00CD3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2F" w:rsidRDefault="00CF6E2F" w:rsidP="00CD3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C27" w:rsidRPr="00CD3C27" w:rsidRDefault="00CD3C27" w:rsidP="00CD3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C27">
        <w:rPr>
          <w:rFonts w:ascii="Times New Roman" w:hAnsi="Times New Roman" w:cs="Times New Roman"/>
          <w:b/>
          <w:sz w:val="28"/>
          <w:szCs w:val="28"/>
        </w:rPr>
        <w:t>СТРУКТУРА МЕТОДИЧЕСКОЙ СЛУЖБЫ</w:t>
      </w:r>
    </w:p>
    <w:p w:rsidR="00CD3C27" w:rsidRPr="00CD3C27" w:rsidRDefault="00CD3C27" w:rsidP="00CD3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C27">
        <w:rPr>
          <w:rFonts w:ascii="Times New Roman" w:hAnsi="Times New Roman" w:cs="Times New Roman"/>
          <w:b/>
          <w:sz w:val="28"/>
          <w:szCs w:val="28"/>
        </w:rPr>
        <w:t>ГПОУ «ШИЛКИНСКИЙ МНОГОПРОФИЛЬНЫЙ ЛИЦЕЙ»</w:t>
      </w:r>
    </w:p>
    <w:p w:rsidR="00CD3C27" w:rsidRDefault="00CD3C27" w:rsidP="00CD3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C27" w:rsidRPr="00CD3C27" w:rsidRDefault="00793D38" w:rsidP="00CD3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.7pt;margin-top:314.5pt;width:164.25pt;height:1in;z-index:251660288">
            <v:textbox>
              <w:txbxContent>
                <w:p w:rsidR="0066591C" w:rsidRDefault="0066591C" w:rsidP="006659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Методическая комиссия</w:t>
                  </w:r>
                </w:p>
                <w:p w:rsidR="009F0675" w:rsidRPr="009F0675" w:rsidRDefault="009F0675" w:rsidP="006659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общеобразовательных</w:t>
                  </w:r>
                  <w:r w:rsidR="00665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дисциплин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74.2pt;margin-top:314.5pt;width:162pt;height:1in;z-index:251659264">
            <v:textbox>
              <w:txbxContent>
                <w:p w:rsidR="009F0675" w:rsidRPr="009F0675" w:rsidRDefault="006659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Методическая комиссия</w:t>
                  </w:r>
                  <w:r w:rsidR="009F0675" w:rsidRPr="009F0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специальных дисциплин  и ПМ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09.95pt;margin-top:1pt;width:189pt;height:1in;z-index:251661312">
            <v:textbox style="mso-next-textbox:#_x0000_s1029">
              <w:txbxContent>
                <w:p w:rsidR="0066591C" w:rsidRDefault="009F067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9F0675" w:rsidRPr="009F0675" w:rsidRDefault="009F0675" w:rsidP="006659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04.7pt;margin-top:126.25pt;width:189.75pt;height:1in;z-index:251658240">
            <v:textbox>
              <w:txbxContent>
                <w:p w:rsidR="0066591C" w:rsidRDefault="006659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0675" w:rsidRPr="009F0675" w:rsidRDefault="009F0675" w:rsidP="006659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Методический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282.45pt;margin-top:217pt;width:38.25pt;height:76.9pt;z-index:25166438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67" style="position:absolute;left:0;text-align:left;margin-left:95.7pt;margin-top:217pt;width:38.25pt;height:76.9pt;z-index:25166336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67" style="position:absolute;left:0;text-align:left;margin-left:184.95pt;margin-top:79pt;width:38.25pt;height:37.5pt;z-index:251662336">
            <v:textbox style="layout-flow:vertical-ideographic"/>
          </v:shape>
        </w:pict>
      </w:r>
    </w:p>
    <w:sectPr w:rsidR="00CD3C27" w:rsidRPr="00CD3C27" w:rsidSect="00A0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DinDisplayPr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945"/>
    <w:multiLevelType w:val="hybridMultilevel"/>
    <w:tmpl w:val="5226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2181"/>
    <w:multiLevelType w:val="hybridMultilevel"/>
    <w:tmpl w:val="85F44EA8"/>
    <w:lvl w:ilvl="0" w:tplc="52BC4F8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970B44"/>
    <w:multiLevelType w:val="hybridMultilevel"/>
    <w:tmpl w:val="F78A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B009B"/>
    <w:multiLevelType w:val="hybridMultilevel"/>
    <w:tmpl w:val="1408F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074CA"/>
    <w:multiLevelType w:val="hybridMultilevel"/>
    <w:tmpl w:val="9086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600EC"/>
    <w:multiLevelType w:val="hybridMultilevel"/>
    <w:tmpl w:val="68C2637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86913"/>
    <w:multiLevelType w:val="hybridMultilevel"/>
    <w:tmpl w:val="796206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43443"/>
    <w:multiLevelType w:val="hybridMultilevel"/>
    <w:tmpl w:val="2A38F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A3A78"/>
    <w:rsid w:val="000108F7"/>
    <w:rsid w:val="00041CFC"/>
    <w:rsid w:val="00043184"/>
    <w:rsid w:val="000D711B"/>
    <w:rsid w:val="000E01D0"/>
    <w:rsid w:val="000F554F"/>
    <w:rsid w:val="00104136"/>
    <w:rsid w:val="00121F2A"/>
    <w:rsid w:val="00163BDD"/>
    <w:rsid w:val="00172733"/>
    <w:rsid w:val="001779D6"/>
    <w:rsid w:val="001D1BBB"/>
    <w:rsid w:val="001D75DE"/>
    <w:rsid w:val="001F3C0C"/>
    <w:rsid w:val="002002B1"/>
    <w:rsid w:val="00206C22"/>
    <w:rsid w:val="00217819"/>
    <w:rsid w:val="00233D2E"/>
    <w:rsid w:val="00261DAC"/>
    <w:rsid w:val="00282CA8"/>
    <w:rsid w:val="00284D75"/>
    <w:rsid w:val="00284F9A"/>
    <w:rsid w:val="002B6B3F"/>
    <w:rsid w:val="002D531F"/>
    <w:rsid w:val="002F6CB0"/>
    <w:rsid w:val="00301333"/>
    <w:rsid w:val="00344FC1"/>
    <w:rsid w:val="0035769A"/>
    <w:rsid w:val="00374A76"/>
    <w:rsid w:val="00375F89"/>
    <w:rsid w:val="00376DBE"/>
    <w:rsid w:val="00382A17"/>
    <w:rsid w:val="00392BF4"/>
    <w:rsid w:val="003A4FF9"/>
    <w:rsid w:val="003B20ED"/>
    <w:rsid w:val="003D4CD0"/>
    <w:rsid w:val="003E5EDF"/>
    <w:rsid w:val="00405A4E"/>
    <w:rsid w:val="0045548F"/>
    <w:rsid w:val="004609C5"/>
    <w:rsid w:val="00472948"/>
    <w:rsid w:val="00494389"/>
    <w:rsid w:val="004A33D1"/>
    <w:rsid w:val="004A3A78"/>
    <w:rsid w:val="004A4257"/>
    <w:rsid w:val="004B430E"/>
    <w:rsid w:val="004D2FE7"/>
    <w:rsid w:val="00504CB3"/>
    <w:rsid w:val="00517267"/>
    <w:rsid w:val="00543F61"/>
    <w:rsid w:val="0054638C"/>
    <w:rsid w:val="00561885"/>
    <w:rsid w:val="00562CF0"/>
    <w:rsid w:val="00564249"/>
    <w:rsid w:val="00570289"/>
    <w:rsid w:val="00575F0B"/>
    <w:rsid w:val="00577665"/>
    <w:rsid w:val="005B2908"/>
    <w:rsid w:val="005C42DD"/>
    <w:rsid w:val="005C6326"/>
    <w:rsid w:val="005D6615"/>
    <w:rsid w:val="005E0B70"/>
    <w:rsid w:val="005F0BF7"/>
    <w:rsid w:val="00633198"/>
    <w:rsid w:val="00645907"/>
    <w:rsid w:val="0066591C"/>
    <w:rsid w:val="006B0C72"/>
    <w:rsid w:val="006B2435"/>
    <w:rsid w:val="006C4F11"/>
    <w:rsid w:val="006D107A"/>
    <w:rsid w:val="006F658D"/>
    <w:rsid w:val="00703705"/>
    <w:rsid w:val="007052C3"/>
    <w:rsid w:val="0070787D"/>
    <w:rsid w:val="00716646"/>
    <w:rsid w:val="00741AD0"/>
    <w:rsid w:val="007549F1"/>
    <w:rsid w:val="00755FF1"/>
    <w:rsid w:val="00773E22"/>
    <w:rsid w:val="00777F9E"/>
    <w:rsid w:val="00783EF6"/>
    <w:rsid w:val="00784C8E"/>
    <w:rsid w:val="00793097"/>
    <w:rsid w:val="00793D38"/>
    <w:rsid w:val="007A7D82"/>
    <w:rsid w:val="007D70C1"/>
    <w:rsid w:val="00803324"/>
    <w:rsid w:val="00820467"/>
    <w:rsid w:val="00823F30"/>
    <w:rsid w:val="008B5577"/>
    <w:rsid w:val="008B7809"/>
    <w:rsid w:val="008D3F1F"/>
    <w:rsid w:val="008E5CCB"/>
    <w:rsid w:val="00920577"/>
    <w:rsid w:val="00967838"/>
    <w:rsid w:val="009C3B2B"/>
    <w:rsid w:val="009D4D3F"/>
    <w:rsid w:val="009E2EBD"/>
    <w:rsid w:val="009E361A"/>
    <w:rsid w:val="009E72CD"/>
    <w:rsid w:val="009F0675"/>
    <w:rsid w:val="009F5D56"/>
    <w:rsid w:val="00A01FB7"/>
    <w:rsid w:val="00A058DC"/>
    <w:rsid w:val="00A3626E"/>
    <w:rsid w:val="00A639B8"/>
    <w:rsid w:val="00A64D11"/>
    <w:rsid w:val="00A75719"/>
    <w:rsid w:val="00A96946"/>
    <w:rsid w:val="00AA77F8"/>
    <w:rsid w:val="00AB37A8"/>
    <w:rsid w:val="00AF206A"/>
    <w:rsid w:val="00B01028"/>
    <w:rsid w:val="00B04280"/>
    <w:rsid w:val="00B31CC7"/>
    <w:rsid w:val="00B53D05"/>
    <w:rsid w:val="00B53D1E"/>
    <w:rsid w:val="00B547F7"/>
    <w:rsid w:val="00B66BCB"/>
    <w:rsid w:val="00B774BA"/>
    <w:rsid w:val="00B906D8"/>
    <w:rsid w:val="00B9131E"/>
    <w:rsid w:val="00BA057B"/>
    <w:rsid w:val="00BA2870"/>
    <w:rsid w:val="00BB1D39"/>
    <w:rsid w:val="00BD2629"/>
    <w:rsid w:val="00BF43F4"/>
    <w:rsid w:val="00C0002B"/>
    <w:rsid w:val="00C12ABD"/>
    <w:rsid w:val="00C22CD9"/>
    <w:rsid w:val="00C37E26"/>
    <w:rsid w:val="00C43ABF"/>
    <w:rsid w:val="00C603B8"/>
    <w:rsid w:val="00C71A95"/>
    <w:rsid w:val="00C74833"/>
    <w:rsid w:val="00C751BA"/>
    <w:rsid w:val="00C82277"/>
    <w:rsid w:val="00C94EC5"/>
    <w:rsid w:val="00CA2B3E"/>
    <w:rsid w:val="00CD3C27"/>
    <w:rsid w:val="00CF6E2F"/>
    <w:rsid w:val="00D002C9"/>
    <w:rsid w:val="00D011F0"/>
    <w:rsid w:val="00D137D7"/>
    <w:rsid w:val="00D25FE9"/>
    <w:rsid w:val="00D3326B"/>
    <w:rsid w:val="00D57BB9"/>
    <w:rsid w:val="00D64AFF"/>
    <w:rsid w:val="00D65529"/>
    <w:rsid w:val="00D717D1"/>
    <w:rsid w:val="00D71CD6"/>
    <w:rsid w:val="00D73F80"/>
    <w:rsid w:val="00DA2175"/>
    <w:rsid w:val="00DA6DE8"/>
    <w:rsid w:val="00DB7EEB"/>
    <w:rsid w:val="00DE0CE2"/>
    <w:rsid w:val="00DF4FFA"/>
    <w:rsid w:val="00E346ED"/>
    <w:rsid w:val="00E437CD"/>
    <w:rsid w:val="00E7359E"/>
    <w:rsid w:val="00E73D84"/>
    <w:rsid w:val="00E8495D"/>
    <w:rsid w:val="00EC372D"/>
    <w:rsid w:val="00EE2C04"/>
    <w:rsid w:val="00EF071F"/>
    <w:rsid w:val="00F14313"/>
    <w:rsid w:val="00F1572F"/>
    <w:rsid w:val="00F246A9"/>
    <w:rsid w:val="00F37F62"/>
    <w:rsid w:val="00F610AB"/>
    <w:rsid w:val="00F9247D"/>
    <w:rsid w:val="00F96684"/>
    <w:rsid w:val="00FF2B50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51D9CB3"/>
  <w15:docId w15:val="{067129A6-68BB-4121-BD3B-E2B89014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8D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A2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BA2870"/>
    <w:rPr>
      <w:color w:val="0000FF" w:themeColor="hyperlink"/>
      <w:u w:val="single"/>
    </w:rPr>
  </w:style>
  <w:style w:type="character" w:customStyle="1" w:styleId="question">
    <w:name w:val="question"/>
    <w:basedOn w:val="a0"/>
    <w:rsid w:val="00BA2870"/>
  </w:style>
  <w:style w:type="paragraph" w:styleId="a5">
    <w:name w:val="Balloon Text"/>
    <w:basedOn w:val="a"/>
    <w:link w:val="a6"/>
    <w:uiPriority w:val="99"/>
    <w:semiHidden/>
    <w:unhideWhenUsed/>
    <w:rsid w:val="00BA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8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133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A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D75D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D75D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D75D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75D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D75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hilk-pravda.ru/&#1084;&#1080;&#1090;&#1072;&#1087;-&#1073;&#1099;&#1083;-&#1087;&#1086;&#1089;&#1074;&#1103;&#1097;&#1105;&#1085;-&#1088;&#1072;&#1089;&#1089;&#1082;&#1072;&#1079;&#1091;-&#1086;&#1073;-&#1101;&#1082;&#1089;&#1087;&#1077;&#1076;/" TargetMode="External"/><Relationship Id="rId18" Type="http://schemas.openxmlformats.org/officeDocument/2006/relationships/hyperlink" Target="https://www.instagram.com/p/CarZQa9sPjV/?utm_medium=share_she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rgups.ru/zabizht/news/zabizht-prinyal-uchastie-v-proekte-nastavnikrzd" TargetMode="External"/><Relationship Id="rId7" Type="http://schemas.openxmlformats.org/officeDocument/2006/relationships/package" Target="embeddings/_________Microsoft_Word.docx"/><Relationship Id="rId12" Type="http://schemas.openxmlformats.org/officeDocument/2006/relationships/hyperlink" Target="https://minobr.75.ru/novosti/214533" TargetMode="External"/><Relationship Id="rId17" Type="http://schemas.openxmlformats.org/officeDocument/2006/relationships/hyperlink" Target="https://gudok.ru/newspaper/?ID=1593165&amp;archive=2022.01.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CWNUFCHs0l5/?utm_medium=copy_link" TargetMode="External"/><Relationship Id="rId20" Type="http://schemas.openxmlformats.org/officeDocument/2006/relationships/hyperlink" Target="https://gtrkchita.ru/rr_news/?id=1165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www.instagram.com/p/CK5ixX7lMU1/?igshid=47e7xtmp0x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udok.ru/zdr/172/?ID=157881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bizht.ru/nttm-2020/?nomination=1" TargetMode="External"/><Relationship Id="rId19" Type="http://schemas.openxmlformats.org/officeDocument/2006/relationships/hyperlink" Target="https://gudok.ru/zdr/172/?ID=15981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dok.ru/newspaper/?ID=1497503&amp;archive=2020.03.16" TargetMode="External"/><Relationship Id="rId14" Type="http://schemas.openxmlformats.org/officeDocument/2006/relationships/hyperlink" Target="https://www.instagram.com/p/CNb2dT6BdYI/?igshid=1a18ivwjo2unb&#1074;&#1072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C25CD-61B6-42D0-963F-5D8F8053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alie_65@outlook.com</dc:creator>
  <cp:keywords/>
  <dc:description/>
  <cp:lastModifiedBy>Image&amp;Matros ®</cp:lastModifiedBy>
  <cp:revision>68</cp:revision>
  <cp:lastPrinted>2018-12-26T05:17:00Z</cp:lastPrinted>
  <dcterms:created xsi:type="dcterms:W3CDTF">2018-12-18T01:29:00Z</dcterms:created>
  <dcterms:modified xsi:type="dcterms:W3CDTF">2022-11-17T06:55:00Z</dcterms:modified>
</cp:coreProperties>
</file>